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587DF" w14:textId="3B319D89" w:rsidR="003014A6" w:rsidRDefault="003014A6">
      <w:pPr>
        <w:rPr>
          <w:rFonts w:ascii="Futura Lt BT" w:hAnsi="Futura Lt BT"/>
          <w:sz w:val="28"/>
          <w:szCs w:val="28"/>
        </w:rPr>
      </w:pPr>
      <w:r>
        <w:rPr>
          <w:rFonts w:ascii="Futura Lt BT" w:hAnsi="Futura Lt BT"/>
          <w:noProof/>
          <w:sz w:val="28"/>
          <w:szCs w:val="28"/>
        </w:rPr>
        <w:drawing>
          <wp:anchor distT="0" distB="0" distL="114300" distR="114300" simplePos="0" relativeHeight="251658240" behindDoc="1" locked="0" layoutInCell="1" allowOverlap="1" wp14:anchorId="3ADA9EE5" wp14:editId="308B8177">
            <wp:simplePos x="0" y="0"/>
            <wp:positionH relativeFrom="margin">
              <wp:posOffset>1985010</wp:posOffset>
            </wp:positionH>
            <wp:positionV relativeFrom="topMargin">
              <wp:posOffset>315595</wp:posOffset>
            </wp:positionV>
            <wp:extent cx="1790700" cy="643890"/>
            <wp:effectExtent l="0" t="0" r="0" b="3810"/>
            <wp:wrapThrough wrapText="bothSides">
              <wp:wrapPolygon edited="0">
                <wp:start x="0" y="0"/>
                <wp:lineTo x="0" y="21089"/>
                <wp:lineTo x="21370" y="21089"/>
                <wp:lineTo x="21370"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643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1EF88B" w14:textId="01A65881" w:rsidR="003014A6" w:rsidRPr="003014A6" w:rsidRDefault="003014A6">
      <w:pPr>
        <w:rPr>
          <w:rFonts w:ascii="Futura Md BT" w:hAnsi="Futura Md BT"/>
          <w:sz w:val="40"/>
          <w:szCs w:val="40"/>
        </w:rPr>
      </w:pPr>
      <w:r w:rsidRPr="003014A6">
        <w:rPr>
          <w:rFonts w:ascii="Futura Md BT" w:hAnsi="Futura Md BT"/>
          <w:sz w:val="40"/>
          <w:szCs w:val="40"/>
        </w:rPr>
        <w:t xml:space="preserve">BULLETIN D’INSCRIPTION </w:t>
      </w:r>
    </w:p>
    <w:p w14:paraId="21C0FB3A" w14:textId="02A62E31" w:rsidR="003014A6" w:rsidRPr="002B50E5" w:rsidRDefault="003014A6">
      <w:pPr>
        <w:rPr>
          <w:rFonts w:ascii="Futura Lt BT" w:hAnsi="Futura Lt BT"/>
          <w:sz w:val="18"/>
          <w:szCs w:val="18"/>
        </w:rPr>
      </w:pPr>
      <w:r w:rsidRPr="003014A6">
        <w:rPr>
          <w:rFonts w:ascii="Futura Lt BT" w:hAnsi="Futura Lt BT"/>
          <w:sz w:val="40"/>
          <w:szCs w:val="40"/>
        </w:rPr>
        <w:t>VIDE</w:t>
      </w:r>
      <w:r w:rsidR="00502870">
        <w:rPr>
          <w:rFonts w:ascii="Futura Lt BT" w:hAnsi="Futura Lt BT"/>
          <w:sz w:val="40"/>
          <w:szCs w:val="40"/>
        </w:rPr>
        <w:t>-</w:t>
      </w:r>
      <w:r w:rsidRPr="003014A6">
        <w:rPr>
          <w:rFonts w:ascii="Futura Lt BT" w:hAnsi="Futura Lt BT"/>
          <w:sz w:val="40"/>
          <w:szCs w:val="40"/>
        </w:rPr>
        <w:t>GRENIERS A LA CHARDONNIERE</w:t>
      </w:r>
      <w:r w:rsidRPr="00866EBC">
        <w:rPr>
          <w:rFonts w:ascii="Futura Lt BT" w:hAnsi="Futura Lt BT"/>
          <w:sz w:val="48"/>
          <w:szCs w:val="48"/>
        </w:rPr>
        <w:t xml:space="preserve"> </w:t>
      </w:r>
      <w:r w:rsidR="002B50E5" w:rsidRPr="00866EBC">
        <w:rPr>
          <w:rFonts w:ascii="Futura Lt BT" w:hAnsi="Futura Lt BT"/>
        </w:rPr>
        <w:t>06 38 20 96 30</w:t>
      </w:r>
      <w:r w:rsidR="00866EBC" w:rsidRPr="00866EBC">
        <w:rPr>
          <w:rFonts w:ascii="Futura Lt BT" w:hAnsi="Futura Lt BT"/>
        </w:rPr>
        <w:t xml:space="preserve"> </w:t>
      </w:r>
      <w:r w:rsidR="00866EBC" w:rsidRPr="00DE73BB">
        <w:rPr>
          <w:rFonts w:ascii="Futura Lt BT" w:hAnsi="Futura Lt BT"/>
        </w:rPr>
        <w:t>contact.chardonniere@fndsa.org</w:t>
      </w:r>
    </w:p>
    <w:p w14:paraId="1C95AE4C" w14:textId="17FA3467" w:rsidR="003014A6" w:rsidRPr="003014A6" w:rsidRDefault="003014A6" w:rsidP="007A3FF3">
      <w:pPr>
        <w:jc w:val="right"/>
        <w:rPr>
          <w:rFonts w:ascii="Futura Lt BT" w:hAnsi="Futura Lt BT"/>
          <w:sz w:val="28"/>
          <w:szCs w:val="28"/>
        </w:rPr>
      </w:pPr>
      <w:r w:rsidRPr="003014A6">
        <w:rPr>
          <w:rFonts w:ascii="Futura Lt BT" w:hAnsi="Futura Lt BT"/>
          <w:sz w:val="28"/>
          <w:szCs w:val="28"/>
        </w:rPr>
        <w:t>65 grande Rue 69340 Francheville</w:t>
      </w:r>
    </w:p>
    <w:p w14:paraId="7EEF49DC" w14:textId="0806657A" w:rsidR="00911EBC" w:rsidRPr="005B2775" w:rsidRDefault="003014A6" w:rsidP="00911EBC">
      <w:pPr>
        <w:rPr>
          <w:rFonts w:ascii="Futura Lt BT" w:hAnsi="Futura Lt BT"/>
          <w:sz w:val="28"/>
          <w:szCs w:val="28"/>
          <w:u w:val="single"/>
        </w:rPr>
      </w:pPr>
      <w:r w:rsidRPr="7478DCDD">
        <w:rPr>
          <w:rFonts w:ascii="Futura Lt BT" w:hAnsi="Futura Lt BT"/>
          <w:sz w:val="28"/>
          <w:szCs w:val="28"/>
          <w:u w:val="single"/>
        </w:rPr>
        <w:t xml:space="preserve">DIMANCHE </w:t>
      </w:r>
      <w:r w:rsidR="56024575" w:rsidRPr="7478DCDD">
        <w:rPr>
          <w:rFonts w:ascii="Futura Lt BT" w:hAnsi="Futura Lt BT"/>
          <w:sz w:val="28"/>
          <w:szCs w:val="28"/>
          <w:u w:val="single"/>
        </w:rPr>
        <w:t>13</w:t>
      </w:r>
      <w:r w:rsidR="00FF76C1" w:rsidRPr="7478DCDD">
        <w:rPr>
          <w:rFonts w:ascii="Futura Lt BT" w:hAnsi="Futura Lt BT"/>
          <w:sz w:val="28"/>
          <w:szCs w:val="28"/>
          <w:u w:val="single"/>
        </w:rPr>
        <w:t xml:space="preserve"> </w:t>
      </w:r>
      <w:r w:rsidRPr="7478DCDD">
        <w:rPr>
          <w:rFonts w:ascii="Futura Lt BT" w:hAnsi="Futura Lt BT"/>
          <w:sz w:val="28"/>
          <w:szCs w:val="28"/>
          <w:u w:val="single"/>
        </w:rPr>
        <w:t>SEPTEMBRE 202</w:t>
      </w:r>
      <w:r w:rsidR="7D91019C" w:rsidRPr="7478DCDD">
        <w:rPr>
          <w:rFonts w:ascii="Futura Lt BT" w:hAnsi="Futura Lt BT"/>
          <w:sz w:val="28"/>
          <w:szCs w:val="28"/>
          <w:u w:val="single"/>
        </w:rPr>
        <w:t>6</w:t>
      </w:r>
      <w:r w:rsidRPr="7478DCDD">
        <w:rPr>
          <w:rFonts w:ascii="Futura Lt BT" w:hAnsi="Futura Lt BT"/>
          <w:sz w:val="28"/>
          <w:szCs w:val="28"/>
          <w:u w:val="single"/>
        </w:rPr>
        <w:t xml:space="preserve"> </w:t>
      </w:r>
    </w:p>
    <w:p w14:paraId="45261653" w14:textId="0559F868" w:rsidR="003014A6" w:rsidRPr="00911EBC" w:rsidRDefault="003014A6" w:rsidP="003014A6">
      <w:pPr>
        <w:spacing w:line="360" w:lineRule="auto"/>
        <w:jc w:val="both"/>
        <w:rPr>
          <w:rFonts w:ascii="Futura Lt BT" w:hAnsi="Futura Lt BT"/>
          <w:sz w:val="24"/>
          <w:szCs w:val="24"/>
        </w:rPr>
      </w:pPr>
      <w:r w:rsidRPr="00911EBC">
        <w:rPr>
          <w:rFonts w:ascii="Futura Lt BT" w:hAnsi="Futura Lt BT"/>
          <w:sz w:val="24"/>
          <w:szCs w:val="24"/>
        </w:rPr>
        <w:t>NOM …………………………………………………………</w:t>
      </w:r>
      <w:r w:rsidR="0012566D" w:rsidRPr="00911EBC">
        <w:rPr>
          <w:rFonts w:ascii="Futura Lt BT" w:hAnsi="Futura Lt BT"/>
          <w:sz w:val="24"/>
          <w:szCs w:val="24"/>
        </w:rPr>
        <w:t>……</w:t>
      </w:r>
      <w:r w:rsidRPr="00911EBC">
        <w:rPr>
          <w:rFonts w:ascii="Futura Lt BT" w:hAnsi="Futura Lt BT"/>
          <w:sz w:val="24"/>
          <w:szCs w:val="24"/>
        </w:rPr>
        <w:t xml:space="preserve">…………….. </w:t>
      </w:r>
    </w:p>
    <w:p w14:paraId="09FB6ED1" w14:textId="72AD9F95" w:rsidR="003014A6" w:rsidRPr="00911EBC" w:rsidRDefault="003014A6" w:rsidP="003014A6">
      <w:pPr>
        <w:spacing w:line="360" w:lineRule="auto"/>
        <w:jc w:val="both"/>
        <w:rPr>
          <w:rFonts w:ascii="Futura Lt BT" w:hAnsi="Futura Lt BT"/>
          <w:sz w:val="24"/>
          <w:szCs w:val="24"/>
        </w:rPr>
      </w:pPr>
      <w:r w:rsidRPr="00911EBC">
        <w:rPr>
          <w:rFonts w:ascii="Futura Lt BT" w:hAnsi="Futura Lt BT"/>
          <w:sz w:val="24"/>
          <w:szCs w:val="24"/>
        </w:rPr>
        <w:t>PRENOM …………………………………………………………………………</w:t>
      </w:r>
    </w:p>
    <w:p w14:paraId="0B3B12CF" w14:textId="03A2DAF2" w:rsidR="003014A6" w:rsidRPr="00911EBC" w:rsidRDefault="003014A6" w:rsidP="003014A6">
      <w:pPr>
        <w:spacing w:line="360" w:lineRule="auto"/>
        <w:jc w:val="both"/>
        <w:rPr>
          <w:rFonts w:ascii="Futura Lt BT" w:hAnsi="Futura Lt BT"/>
          <w:sz w:val="24"/>
          <w:szCs w:val="24"/>
        </w:rPr>
      </w:pPr>
      <w:r w:rsidRPr="00911EBC">
        <w:rPr>
          <w:rFonts w:ascii="Futura Lt BT" w:hAnsi="Futura Lt BT"/>
          <w:sz w:val="24"/>
          <w:szCs w:val="24"/>
        </w:rPr>
        <w:t xml:space="preserve">ADRESSE …………………………………………………………………….…… </w:t>
      </w:r>
    </w:p>
    <w:p w14:paraId="175531DD" w14:textId="51D77404" w:rsidR="003014A6" w:rsidRPr="00911EBC" w:rsidRDefault="003014A6" w:rsidP="003014A6">
      <w:pPr>
        <w:spacing w:line="360" w:lineRule="auto"/>
        <w:jc w:val="both"/>
        <w:rPr>
          <w:rFonts w:ascii="Futura Lt BT" w:hAnsi="Futura Lt BT"/>
          <w:sz w:val="24"/>
          <w:szCs w:val="24"/>
        </w:rPr>
      </w:pPr>
      <w:r w:rsidRPr="00911EBC">
        <w:rPr>
          <w:rFonts w:ascii="Futura Lt BT" w:hAnsi="Futura Lt BT"/>
          <w:sz w:val="24"/>
          <w:szCs w:val="24"/>
        </w:rPr>
        <w:t>VILLE …………………………………………………………………</w:t>
      </w:r>
      <w:r w:rsidR="0012566D" w:rsidRPr="00911EBC">
        <w:rPr>
          <w:rFonts w:ascii="Futura Lt BT" w:hAnsi="Futura Lt BT"/>
          <w:sz w:val="24"/>
          <w:szCs w:val="24"/>
        </w:rPr>
        <w:t>.</w:t>
      </w:r>
      <w:r w:rsidRPr="00911EBC">
        <w:rPr>
          <w:rFonts w:ascii="Futura Lt BT" w:hAnsi="Futura Lt BT"/>
          <w:sz w:val="24"/>
          <w:szCs w:val="24"/>
        </w:rPr>
        <w:t xml:space="preserve">……..…… </w:t>
      </w:r>
    </w:p>
    <w:p w14:paraId="74982425" w14:textId="34293A5D" w:rsidR="003014A6" w:rsidRPr="00911EBC" w:rsidRDefault="003014A6" w:rsidP="003014A6">
      <w:pPr>
        <w:spacing w:line="360" w:lineRule="auto"/>
        <w:jc w:val="both"/>
        <w:rPr>
          <w:rFonts w:ascii="Futura Lt BT" w:hAnsi="Futura Lt BT"/>
          <w:sz w:val="24"/>
          <w:szCs w:val="24"/>
        </w:rPr>
      </w:pPr>
      <w:r w:rsidRPr="00911EBC">
        <w:rPr>
          <w:rFonts w:ascii="Futura Lt BT" w:hAnsi="Futura Lt BT"/>
          <w:sz w:val="24"/>
          <w:szCs w:val="24"/>
        </w:rPr>
        <w:t>N° TELEPHONE ……………………………………………………</w:t>
      </w:r>
      <w:r w:rsidR="0012566D" w:rsidRPr="00911EBC">
        <w:rPr>
          <w:rFonts w:ascii="Futura Lt BT" w:hAnsi="Futura Lt BT"/>
          <w:sz w:val="24"/>
          <w:szCs w:val="24"/>
        </w:rPr>
        <w:t>.</w:t>
      </w:r>
      <w:r w:rsidRPr="00911EBC">
        <w:rPr>
          <w:rFonts w:ascii="Futura Lt BT" w:hAnsi="Futura Lt BT"/>
          <w:sz w:val="24"/>
          <w:szCs w:val="24"/>
        </w:rPr>
        <w:t>……….……</w:t>
      </w:r>
    </w:p>
    <w:p w14:paraId="546B085A" w14:textId="16AD08E5" w:rsidR="003014A6" w:rsidRPr="00911EBC" w:rsidRDefault="003014A6" w:rsidP="003014A6">
      <w:pPr>
        <w:spacing w:line="360" w:lineRule="auto"/>
        <w:jc w:val="both"/>
        <w:rPr>
          <w:rFonts w:ascii="Futura Lt BT" w:hAnsi="Futura Lt BT"/>
          <w:sz w:val="24"/>
          <w:szCs w:val="24"/>
        </w:rPr>
      </w:pPr>
      <w:r w:rsidRPr="00911EBC">
        <w:rPr>
          <w:rFonts w:ascii="Futura Lt BT" w:hAnsi="Futura Lt BT"/>
          <w:sz w:val="24"/>
          <w:szCs w:val="24"/>
        </w:rPr>
        <w:t xml:space="preserve">E-MAIL …………………………………………………………………………… </w:t>
      </w:r>
    </w:p>
    <w:p w14:paraId="24A3BA33" w14:textId="0B7AC699" w:rsidR="003014A6" w:rsidRPr="00911EBC" w:rsidRDefault="003014A6" w:rsidP="003014A6">
      <w:pPr>
        <w:spacing w:line="360" w:lineRule="auto"/>
        <w:jc w:val="both"/>
        <w:rPr>
          <w:rFonts w:ascii="Futura Lt BT" w:hAnsi="Futura Lt BT"/>
          <w:sz w:val="24"/>
          <w:szCs w:val="24"/>
        </w:rPr>
      </w:pPr>
      <w:r w:rsidRPr="00911EBC">
        <w:rPr>
          <w:rFonts w:ascii="Futura Lt BT" w:hAnsi="Futura Lt BT"/>
          <w:sz w:val="24"/>
          <w:szCs w:val="24"/>
        </w:rPr>
        <w:t xml:space="preserve">N° CARTE D’IDENTITE OU PASSEPORT …..…………………………………… </w:t>
      </w:r>
    </w:p>
    <w:p w14:paraId="6ABB9362" w14:textId="06CF360D" w:rsidR="003014A6" w:rsidRPr="00A56944" w:rsidRDefault="003014A6" w:rsidP="00A56944">
      <w:pPr>
        <w:spacing w:line="360" w:lineRule="auto"/>
        <w:jc w:val="both"/>
        <w:rPr>
          <w:rFonts w:ascii="Futura Lt BT" w:hAnsi="Futura Lt BT"/>
          <w:sz w:val="24"/>
          <w:szCs w:val="24"/>
        </w:rPr>
      </w:pPr>
      <w:r w:rsidRPr="00911EBC">
        <w:rPr>
          <w:rFonts w:ascii="Futura Lt BT" w:hAnsi="Futura Lt BT"/>
          <w:sz w:val="24"/>
          <w:szCs w:val="24"/>
        </w:rPr>
        <w:t>PREFECTURE DE ………………… DELIVRE LE…………………</w:t>
      </w:r>
      <w:r w:rsidR="0012566D" w:rsidRPr="00911EBC">
        <w:rPr>
          <w:rFonts w:ascii="Futura Lt BT" w:hAnsi="Futura Lt BT"/>
          <w:sz w:val="24"/>
          <w:szCs w:val="24"/>
        </w:rPr>
        <w:t>…</w:t>
      </w:r>
      <w:r w:rsidRPr="00911EBC">
        <w:rPr>
          <w:rFonts w:ascii="Futura Lt BT" w:hAnsi="Futura Lt BT"/>
          <w:sz w:val="24"/>
          <w:szCs w:val="24"/>
        </w:rPr>
        <w:t xml:space="preserve">……………. </w:t>
      </w:r>
    </w:p>
    <w:p w14:paraId="43F0AD41" w14:textId="77777777" w:rsidR="003014A6" w:rsidRPr="003014A6" w:rsidRDefault="003014A6">
      <w:pPr>
        <w:rPr>
          <w:rFonts w:ascii="Futura Md BT" w:hAnsi="Futura Md BT"/>
          <w:sz w:val="28"/>
          <w:szCs w:val="28"/>
        </w:rPr>
      </w:pPr>
      <w:r w:rsidRPr="003014A6">
        <w:rPr>
          <w:rFonts w:ascii="Futura Md BT" w:hAnsi="Futura Md BT"/>
          <w:sz w:val="28"/>
          <w:szCs w:val="28"/>
        </w:rPr>
        <w:t xml:space="preserve">TARIFS POUR RESERVATIONS : </w:t>
      </w:r>
    </w:p>
    <w:p w14:paraId="31C53231" w14:textId="764E0FBB" w:rsidR="003014A6" w:rsidRDefault="00B16F8D">
      <w:pPr>
        <w:rPr>
          <w:rFonts w:ascii="Futura Lt BT" w:hAnsi="Futura Lt BT"/>
          <w:sz w:val="28"/>
          <w:szCs w:val="28"/>
        </w:rPr>
      </w:pPr>
      <w:r>
        <w:rPr>
          <w:rFonts w:ascii="Futura Lt BT" w:hAnsi="Futura Lt BT"/>
          <w:noProof/>
          <w:sz w:val="28"/>
          <w:szCs w:val="28"/>
        </w:rPr>
        <w:drawing>
          <wp:inline distT="0" distB="0" distL="0" distR="0" wp14:anchorId="12EE6FCD" wp14:editId="02983E6C">
            <wp:extent cx="335280" cy="335280"/>
            <wp:effectExtent l="0" t="0" r="7620" b="7620"/>
            <wp:docPr id="185337210" name="Graphique 2"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37210" name="Graphique 185337210" descr="Stop contou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35280" cy="335280"/>
                    </a:xfrm>
                    <a:prstGeom prst="rect">
                      <a:avLst/>
                    </a:prstGeom>
                  </pic:spPr>
                </pic:pic>
              </a:graphicData>
            </a:graphic>
          </wp:inline>
        </w:drawing>
      </w:r>
      <w:r>
        <w:rPr>
          <w:rFonts w:ascii="Futura Lt BT" w:hAnsi="Futura Lt BT"/>
          <w:sz w:val="28"/>
          <w:szCs w:val="28"/>
        </w:rPr>
        <w:t xml:space="preserve"> </w:t>
      </w:r>
      <w:r w:rsidR="003014A6" w:rsidRPr="003014A6">
        <w:rPr>
          <w:rFonts w:ascii="Futura Lt BT" w:hAnsi="Futura Lt BT"/>
          <w:sz w:val="28"/>
          <w:szCs w:val="28"/>
        </w:rPr>
        <w:t>Emplacement de 3 mètres</w:t>
      </w:r>
      <w:r w:rsidR="00682AEB">
        <w:rPr>
          <w:rFonts w:ascii="Futura Lt BT" w:hAnsi="Futura Lt BT"/>
          <w:sz w:val="28"/>
          <w:szCs w:val="28"/>
        </w:rPr>
        <w:t> : 9 euros</w:t>
      </w:r>
      <w:r w:rsidR="00650C26">
        <w:rPr>
          <w:rFonts w:ascii="Futura Lt BT" w:hAnsi="Futura Lt BT"/>
          <w:sz w:val="28"/>
          <w:szCs w:val="28"/>
        </w:rPr>
        <w:t xml:space="preserve"> </w:t>
      </w:r>
      <w:r w:rsidR="00B20E4F">
        <w:rPr>
          <w:rFonts w:ascii="Futura Lt BT" w:hAnsi="Futura Lt BT"/>
          <w:sz w:val="28"/>
          <w:szCs w:val="28"/>
        </w:rPr>
        <w:t>(</w:t>
      </w:r>
      <w:r w:rsidR="00CC1C99">
        <w:rPr>
          <w:rFonts w:ascii="Futura Lt BT" w:hAnsi="Futura Lt BT"/>
          <w:sz w:val="28"/>
          <w:szCs w:val="28"/>
        </w:rPr>
        <w:t xml:space="preserve"> le véhicule sera garé sur le parking proche des stands)</w:t>
      </w:r>
    </w:p>
    <w:p w14:paraId="6E9431E6" w14:textId="0B9AF8B8" w:rsidR="00911EBC" w:rsidRDefault="00682AEB">
      <w:pPr>
        <w:rPr>
          <w:rFonts w:ascii="Futura Lt BT" w:hAnsi="Futura Lt BT"/>
          <w:sz w:val="28"/>
          <w:szCs w:val="28"/>
        </w:rPr>
      </w:pPr>
      <w:r>
        <w:rPr>
          <w:rFonts w:ascii="Futura Lt BT" w:hAnsi="Futura Lt BT"/>
          <w:noProof/>
          <w:sz w:val="28"/>
          <w:szCs w:val="28"/>
        </w:rPr>
        <w:drawing>
          <wp:inline distT="0" distB="0" distL="0" distR="0" wp14:anchorId="6CBB843C" wp14:editId="0273F72F">
            <wp:extent cx="327660" cy="327660"/>
            <wp:effectExtent l="0" t="0" r="0" b="0"/>
            <wp:docPr id="1071718452" name="Graphique 3"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18452" name="Graphique 1071718452" descr="Stop contou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flipH="1">
                      <a:off x="0" y="0"/>
                      <a:ext cx="327660" cy="327660"/>
                    </a:xfrm>
                    <a:prstGeom prst="rect">
                      <a:avLst/>
                    </a:prstGeom>
                  </pic:spPr>
                </pic:pic>
              </a:graphicData>
            </a:graphic>
          </wp:inline>
        </w:drawing>
      </w:r>
      <w:r>
        <w:rPr>
          <w:rFonts w:ascii="Futura Lt BT" w:hAnsi="Futura Lt BT"/>
          <w:sz w:val="28"/>
          <w:szCs w:val="28"/>
        </w:rPr>
        <w:t>Emplacement de 5 mètres : 15 euros</w:t>
      </w:r>
      <w:r w:rsidR="00B20E4F">
        <w:rPr>
          <w:rFonts w:ascii="Futura Lt BT" w:hAnsi="Futura Lt BT"/>
          <w:sz w:val="28"/>
          <w:szCs w:val="28"/>
        </w:rPr>
        <w:t xml:space="preserve"> (possibilité de garer le véhicule derrière le stand)</w:t>
      </w:r>
    </w:p>
    <w:p w14:paraId="3B54C2DE" w14:textId="4A4AB18F" w:rsidR="003014A6" w:rsidRDefault="003014A6">
      <w:pPr>
        <w:rPr>
          <w:rFonts w:ascii="Futura Lt BT" w:hAnsi="Futura Lt BT"/>
          <w:sz w:val="28"/>
          <w:szCs w:val="28"/>
        </w:rPr>
      </w:pPr>
      <w:r w:rsidRPr="38056B1D">
        <w:rPr>
          <w:rFonts w:ascii="Futura Lt BT" w:hAnsi="Futura Lt BT"/>
          <w:sz w:val="28"/>
          <w:szCs w:val="28"/>
        </w:rPr>
        <w:t>Chèque libellé à l’ordre du FOYER NOTRE-DAME DES SANS-ABRI (FNDSA)</w:t>
      </w:r>
      <w:r w:rsidR="00375D7B" w:rsidRPr="38056B1D">
        <w:rPr>
          <w:rFonts w:ascii="Futura Lt BT" w:hAnsi="Futura Lt BT"/>
          <w:sz w:val="28"/>
          <w:szCs w:val="28"/>
        </w:rPr>
        <w:t xml:space="preserve"> à remettre sur place ou à envoyer avant </w:t>
      </w:r>
      <w:r w:rsidR="00375D7B" w:rsidRPr="00DE73BB">
        <w:rPr>
          <w:rFonts w:ascii="Futura Lt BT" w:hAnsi="Futura Lt BT"/>
          <w:sz w:val="28"/>
          <w:szCs w:val="28"/>
        </w:rPr>
        <w:t xml:space="preserve">le </w:t>
      </w:r>
      <w:r w:rsidR="00515DAB" w:rsidRPr="00DE73BB">
        <w:rPr>
          <w:rFonts w:ascii="Futura Lt BT" w:hAnsi="Futura Lt BT"/>
          <w:sz w:val="28"/>
          <w:szCs w:val="28"/>
        </w:rPr>
        <w:t>4</w:t>
      </w:r>
      <w:r w:rsidR="007A3FF3" w:rsidRPr="00DE73BB">
        <w:rPr>
          <w:rFonts w:ascii="Futura Lt BT" w:hAnsi="Futura Lt BT"/>
          <w:sz w:val="28"/>
          <w:szCs w:val="28"/>
        </w:rPr>
        <w:t xml:space="preserve"> </w:t>
      </w:r>
      <w:r w:rsidR="00375D7B" w:rsidRPr="00DE73BB">
        <w:rPr>
          <w:rFonts w:ascii="Futura Lt BT" w:hAnsi="Futura Lt BT"/>
          <w:sz w:val="28"/>
          <w:szCs w:val="28"/>
        </w:rPr>
        <w:t>septembre 2</w:t>
      </w:r>
      <w:r w:rsidR="00AB105F">
        <w:rPr>
          <w:rFonts w:ascii="Futura Lt BT" w:hAnsi="Futura Lt BT"/>
          <w:sz w:val="28"/>
          <w:szCs w:val="28"/>
        </w:rPr>
        <w:t>02</w:t>
      </w:r>
      <w:r w:rsidR="7D60E8A2" w:rsidRPr="00DE73BB">
        <w:rPr>
          <w:rFonts w:ascii="Futura Lt BT" w:hAnsi="Futura Lt BT"/>
          <w:sz w:val="28"/>
          <w:szCs w:val="28"/>
        </w:rPr>
        <w:t>6</w:t>
      </w:r>
      <w:r w:rsidR="00375D7B" w:rsidRPr="00DE73BB">
        <w:rPr>
          <w:rFonts w:ascii="Futura Lt BT" w:hAnsi="Futura Lt BT"/>
          <w:sz w:val="28"/>
          <w:szCs w:val="28"/>
        </w:rPr>
        <w:t>.</w:t>
      </w:r>
    </w:p>
    <w:p w14:paraId="1CA72A62" w14:textId="7B233D51" w:rsidR="007A3FF3" w:rsidRDefault="007A3FF3">
      <w:pPr>
        <w:rPr>
          <w:rFonts w:ascii="Futura Lt BT" w:hAnsi="Futura Lt BT"/>
          <w:sz w:val="28"/>
          <w:szCs w:val="28"/>
        </w:rPr>
      </w:pPr>
      <w:r>
        <w:rPr>
          <w:rFonts w:ascii="Futura Lt BT" w:hAnsi="Futura Lt BT"/>
          <w:sz w:val="28"/>
          <w:szCs w:val="28"/>
        </w:rPr>
        <w:t>Possibilité de payer en espèce sur le site</w:t>
      </w:r>
      <w:r w:rsidR="0047082D">
        <w:rPr>
          <w:rFonts w:ascii="Futura Lt BT" w:hAnsi="Futura Lt BT"/>
          <w:sz w:val="28"/>
          <w:szCs w:val="28"/>
        </w:rPr>
        <w:t xml:space="preserve"> </w:t>
      </w:r>
      <w:r w:rsidR="00A56944">
        <w:rPr>
          <w:rFonts w:ascii="Futura Lt BT" w:hAnsi="Futura Lt BT"/>
          <w:sz w:val="28"/>
          <w:szCs w:val="28"/>
        </w:rPr>
        <w:t xml:space="preserve">avant </w:t>
      </w:r>
      <w:r w:rsidR="00A56944" w:rsidRPr="00DE73BB">
        <w:rPr>
          <w:rFonts w:ascii="Futura Lt BT" w:hAnsi="Futura Lt BT"/>
          <w:sz w:val="28"/>
          <w:szCs w:val="28"/>
        </w:rPr>
        <w:t>le 04/09/2026</w:t>
      </w:r>
      <w:r>
        <w:rPr>
          <w:rFonts w:ascii="Futura Lt BT" w:hAnsi="Futura Lt BT"/>
          <w:sz w:val="28"/>
          <w:szCs w:val="28"/>
        </w:rPr>
        <w:t xml:space="preserve"> (prévoir l’appoint)</w:t>
      </w:r>
    </w:p>
    <w:p w14:paraId="7682CC88" w14:textId="2A0B828F" w:rsidR="003014A6" w:rsidRDefault="003014A6">
      <w:pPr>
        <w:rPr>
          <w:rFonts w:ascii="Futura Lt BT" w:hAnsi="Futura Lt BT"/>
          <w:sz w:val="28"/>
          <w:szCs w:val="28"/>
        </w:rPr>
      </w:pPr>
      <w:r w:rsidRPr="003014A6">
        <w:rPr>
          <w:rFonts w:ascii="Futura Lt BT" w:hAnsi="Futura Lt BT"/>
          <w:sz w:val="28"/>
          <w:szCs w:val="28"/>
        </w:rPr>
        <w:t xml:space="preserve">Fait à : ……………………… </w:t>
      </w:r>
      <w:r w:rsidR="00E62413">
        <w:rPr>
          <w:rFonts w:ascii="Futura Lt BT" w:hAnsi="Futura Lt BT"/>
          <w:sz w:val="28"/>
          <w:szCs w:val="28"/>
        </w:rPr>
        <w:t xml:space="preserve"> </w:t>
      </w:r>
      <w:r w:rsidRPr="003014A6">
        <w:rPr>
          <w:rFonts w:ascii="Futura Lt BT" w:hAnsi="Futura Lt BT"/>
          <w:sz w:val="28"/>
          <w:szCs w:val="28"/>
        </w:rPr>
        <w:t>Le : ……………………</w:t>
      </w:r>
      <w:r w:rsidR="0012566D">
        <w:rPr>
          <w:rFonts w:ascii="Futura Lt BT" w:hAnsi="Futura Lt BT"/>
          <w:sz w:val="28"/>
          <w:szCs w:val="28"/>
        </w:rPr>
        <w:t>.</w:t>
      </w:r>
      <w:r w:rsidRPr="003014A6">
        <w:rPr>
          <w:rFonts w:ascii="Futura Lt BT" w:hAnsi="Futura Lt BT"/>
          <w:sz w:val="28"/>
          <w:szCs w:val="28"/>
        </w:rPr>
        <w:t xml:space="preserve">…… </w:t>
      </w:r>
    </w:p>
    <w:p w14:paraId="55ABCB92" w14:textId="201AC0CF" w:rsidR="009C1583" w:rsidRPr="00E62413" w:rsidRDefault="003014A6" w:rsidP="37E6D5F4">
      <w:pPr>
        <w:rPr>
          <w:rFonts w:ascii="Futura Lt BT" w:hAnsi="Futura Lt BT"/>
          <w:sz w:val="28"/>
          <w:szCs w:val="28"/>
        </w:rPr>
      </w:pPr>
      <w:r w:rsidRPr="37E6D5F4">
        <w:rPr>
          <w:rFonts w:ascii="Futura Lt BT" w:hAnsi="Futura Lt BT"/>
          <w:sz w:val="28"/>
          <w:szCs w:val="28"/>
        </w:rPr>
        <w:t>Signature</w:t>
      </w:r>
      <w:r w:rsidR="00E62413">
        <w:tab/>
      </w:r>
      <w:r w:rsidR="00E62413">
        <w:tab/>
      </w:r>
      <w:r w:rsidR="00E62413">
        <w:tab/>
      </w:r>
      <w:r w:rsidR="00E62413">
        <w:tab/>
      </w:r>
      <w:r w:rsidR="00E62413">
        <w:tab/>
      </w:r>
      <w:r w:rsidR="00E62413">
        <w:tab/>
      </w:r>
      <w:r w:rsidR="00E62413">
        <w:tab/>
      </w:r>
      <w:r w:rsidR="00E62413">
        <w:tab/>
      </w:r>
      <w:r w:rsidR="00E62413" w:rsidRPr="37E6D5F4">
        <w:rPr>
          <w:rFonts w:ascii="Futura Lt BT" w:hAnsi="Futura Lt BT"/>
          <w:sz w:val="28"/>
          <w:szCs w:val="28"/>
        </w:rPr>
        <w:t>Règlement en page 2</w:t>
      </w:r>
      <w:r w:rsidR="00E62413" w:rsidRPr="37E6D5F4">
        <w:rPr>
          <w:rFonts w:ascii="Futura Lt BT" w:hAnsi="Futura Lt BT"/>
          <w:sz w:val="36"/>
          <w:szCs w:val="36"/>
        </w:rPr>
        <w:br w:type="page"/>
      </w:r>
    </w:p>
    <w:p w14:paraId="4E7520B5" w14:textId="1C9B34EE" w:rsidR="009C1583" w:rsidRPr="003014A6" w:rsidRDefault="009C1583">
      <w:pPr>
        <w:rPr>
          <w:rFonts w:ascii="Futura Lt BT" w:hAnsi="Futura Lt BT"/>
        </w:rPr>
      </w:pPr>
      <w:r w:rsidRPr="003014A6">
        <w:rPr>
          <w:rFonts w:ascii="Futura Md BT" w:hAnsi="Futura Md BT"/>
          <w:sz w:val="32"/>
          <w:szCs w:val="32"/>
        </w:rPr>
        <w:lastRenderedPageBreak/>
        <w:t xml:space="preserve">REGLEMENT ET DEROULEMENT DU VIDE-GRENIERS </w:t>
      </w:r>
      <w:r w:rsidRPr="003014A6">
        <w:rPr>
          <w:rFonts w:ascii="Futura Md BT" w:hAnsi="Futura Md BT"/>
        </w:rPr>
        <w:br/>
      </w:r>
      <w:r w:rsidRPr="003014A6">
        <w:rPr>
          <w:rFonts w:ascii="Futura Lt BT" w:hAnsi="Futura Lt BT"/>
        </w:rPr>
        <w:t xml:space="preserve">DU </w:t>
      </w:r>
      <w:r w:rsidR="000160A5">
        <w:rPr>
          <w:rFonts w:ascii="Futura Lt BT" w:hAnsi="Futura Lt BT"/>
        </w:rPr>
        <w:t xml:space="preserve">13 septembre 2026 </w:t>
      </w:r>
      <w:r w:rsidRPr="003014A6">
        <w:rPr>
          <w:rFonts w:ascii="Futura Lt BT" w:hAnsi="Futura Lt BT"/>
        </w:rPr>
        <w:t xml:space="preserve">ORGANISE PAR LE FOYER NOTRE-DAME DES SANS-ABRI </w:t>
      </w:r>
    </w:p>
    <w:p w14:paraId="3903420D" w14:textId="77777777" w:rsidR="0012566D" w:rsidRDefault="0012566D">
      <w:pPr>
        <w:rPr>
          <w:rFonts w:ascii="Futura Lt BT" w:hAnsi="Futura Lt BT"/>
        </w:rPr>
      </w:pPr>
    </w:p>
    <w:p w14:paraId="5CB6310D" w14:textId="598AB309" w:rsidR="009C1583" w:rsidRPr="003014A6" w:rsidRDefault="009C1583">
      <w:pPr>
        <w:rPr>
          <w:rFonts w:ascii="Futura Lt BT" w:hAnsi="Futura Lt BT"/>
        </w:rPr>
      </w:pPr>
      <w:r w:rsidRPr="003014A6">
        <w:rPr>
          <w:rFonts w:ascii="Futura Lt BT" w:hAnsi="Futura Lt BT"/>
        </w:rPr>
        <w:t xml:space="preserve">Article 1 : Le présent règlement intérieur entraîne l’acceptation par les participants professionnels ou particuliers. Toute personne ne respectant pas le règlement sera priée de quitter les lieux sans qu’elle puisse demander le remboursement de sa réservation. </w:t>
      </w:r>
    </w:p>
    <w:p w14:paraId="7E37B8A7" w14:textId="31DAD3CF" w:rsidR="009C1583" w:rsidRPr="003014A6" w:rsidRDefault="009C1583">
      <w:pPr>
        <w:rPr>
          <w:rFonts w:ascii="Futura Lt BT" w:hAnsi="Futura Lt BT"/>
        </w:rPr>
      </w:pPr>
      <w:r w:rsidRPr="003014A6">
        <w:rPr>
          <w:rFonts w:ascii="Futura Lt BT" w:hAnsi="Futura Lt BT"/>
        </w:rPr>
        <w:t xml:space="preserve">Article 2 : Le vide-greniers / brocante se déroulera le </w:t>
      </w:r>
      <w:r w:rsidR="000160A5">
        <w:rPr>
          <w:rFonts w:ascii="Futura Lt BT" w:hAnsi="Futura Lt BT"/>
        </w:rPr>
        <w:t xml:space="preserve">13 septembre 2026 </w:t>
      </w:r>
      <w:r w:rsidRPr="003014A6">
        <w:rPr>
          <w:rFonts w:ascii="Futura Lt BT" w:hAnsi="Futura Lt BT"/>
        </w:rPr>
        <w:t>dans les jardins de la Résidence La Chardonnière, 65 grande rue Francheville. Horaires : 9 h à 17 heures</w:t>
      </w:r>
      <w:r w:rsidR="00641BF4">
        <w:rPr>
          <w:rFonts w:ascii="Futura Lt BT" w:hAnsi="Futura Lt BT"/>
        </w:rPr>
        <w:t>.</w:t>
      </w:r>
      <w:r w:rsidRPr="003014A6">
        <w:rPr>
          <w:rFonts w:ascii="Futura Lt BT" w:hAnsi="Futura Lt BT"/>
        </w:rPr>
        <w:t xml:space="preserve"> Aucun exposant ne pourra pas quitter son emplacement avant 17 heures, sauf avis contraire des organisateurs. </w:t>
      </w:r>
    </w:p>
    <w:p w14:paraId="21CA5F24" w14:textId="1638C9BD" w:rsidR="009C1583" w:rsidRPr="003014A6" w:rsidRDefault="009C1583">
      <w:pPr>
        <w:rPr>
          <w:rFonts w:ascii="Futura Lt BT" w:hAnsi="Futura Lt BT"/>
        </w:rPr>
      </w:pPr>
      <w:r w:rsidRPr="003014A6">
        <w:rPr>
          <w:rFonts w:ascii="Futura Lt BT" w:hAnsi="Futura Lt BT"/>
        </w:rPr>
        <w:t xml:space="preserve">Article 3 : Il est interdit de vendre toute arme à feu, les animaux de toutes sortes et tous produits illicites. </w:t>
      </w:r>
    </w:p>
    <w:p w14:paraId="723AFD85" w14:textId="40826F32" w:rsidR="009C1583" w:rsidRPr="003014A6" w:rsidRDefault="009C1583">
      <w:pPr>
        <w:rPr>
          <w:rFonts w:ascii="Futura Lt BT" w:hAnsi="Futura Lt BT"/>
        </w:rPr>
      </w:pPr>
      <w:r w:rsidRPr="003014A6">
        <w:rPr>
          <w:rFonts w:ascii="Futura Lt BT" w:hAnsi="Futura Lt BT"/>
        </w:rPr>
        <w:t>Article 4 : Les exposants s’engagent à ne pas vendre d’objets illicites ou contrefaits</w:t>
      </w:r>
      <w:r w:rsidR="00601EBC">
        <w:rPr>
          <w:rFonts w:ascii="Futura Lt BT" w:hAnsi="Futura Lt BT"/>
        </w:rPr>
        <w:t>.</w:t>
      </w:r>
      <w:r w:rsidRPr="003014A6">
        <w:rPr>
          <w:rFonts w:ascii="Futura Lt BT" w:hAnsi="Futura Lt BT"/>
        </w:rPr>
        <w:t xml:space="preserve"> Les produits vendus sont personnels et ne peuvent pas faire l’objet d’achat pour la circonstance.</w:t>
      </w:r>
    </w:p>
    <w:p w14:paraId="59F21626" w14:textId="77777777" w:rsidR="009C1583" w:rsidRPr="003014A6" w:rsidRDefault="009C1583">
      <w:pPr>
        <w:rPr>
          <w:rFonts w:ascii="Futura Lt BT" w:hAnsi="Futura Lt BT"/>
        </w:rPr>
      </w:pPr>
      <w:r w:rsidRPr="003014A6">
        <w:rPr>
          <w:rFonts w:ascii="Futura Lt BT" w:hAnsi="Futura Lt BT"/>
        </w:rPr>
        <w:t xml:space="preserve">Article 5 : L’exposant accepte le règlement notamment les particuliers voulant participer à ce vide-greniers / brocante à savoir : limiter leurs engagements à 2 manifestations de même nature par an selon la réglementation en vigueur. </w:t>
      </w:r>
    </w:p>
    <w:p w14:paraId="7556AACA" w14:textId="3A9B070A" w:rsidR="009C1583" w:rsidRPr="003014A6" w:rsidRDefault="009C1583">
      <w:pPr>
        <w:rPr>
          <w:rFonts w:ascii="Futura Lt BT" w:hAnsi="Futura Lt BT"/>
        </w:rPr>
      </w:pPr>
      <w:r w:rsidRPr="003014A6">
        <w:rPr>
          <w:rFonts w:ascii="Futura Lt BT" w:hAnsi="Futura Lt BT"/>
        </w:rPr>
        <w:t>Article 6 : Les professionnels inscrits au registre</w:t>
      </w:r>
      <w:r w:rsidR="00454EBE">
        <w:rPr>
          <w:rFonts w:ascii="Futura Lt BT" w:hAnsi="Futura Lt BT"/>
        </w:rPr>
        <w:t xml:space="preserve"> du</w:t>
      </w:r>
      <w:r w:rsidRPr="003014A6">
        <w:rPr>
          <w:rFonts w:ascii="Futura Lt BT" w:hAnsi="Futura Lt BT"/>
        </w:rPr>
        <w:t xml:space="preserve"> commerce ou auto-entrepreneur peuvent participer à ce vide-greniers / brocante. </w:t>
      </w:r>
    </w:p>
    <w:p w14:paraId="18F05232" w14:textId="64A4A566" w:rsidR="009C1583" w:rsidRPr="003014A6" w:rsidRDefault="009C1583" w:rsidP="009C1583">
      <w:pPr>
        <w:rPr>
          <w:rFonts w:ascii="Futura Lt BT" w:hAnsi="Futura Lt BT"/>
        </w:rPr>
      </w:pPr>
      <w:r w:rsidRPr="003014A6">
        <w:rPr>
          <w:rFonts w:ascii="Futura Lt BT" w:hAnsi="Futura Lt BT"/>
        </w:rPr>
        <w:t xml:space="preserve">Article 7 :  </w:t>
      </w:r>
      <w:r w:rsidR="00641BF4">
        <w:rPr>
          <w:rFonts w:ascii="Futura Lt BT" w:hAnsi="Futura Lt BT"/>
        </w:rPr>
        <w:t xml:space="preserve">L’arrivée des exposants est prévue </w:t>
      </w:r>
      <w:r w:rsidRPr="003014A6">
        <w:rPr>
          <w:rFonts w:ascii="Futura Lt BT" w:hAnsi="Futura Lt BT"/>
        </w:rPr>
        <w:t>à 7 heures 30.</w:t>
      </w:r>
      <w:r w:rsidR="00836DF1">
        <w:rPr>
          <w:rFonts w:ascii="Futura Lt BT" w:hAnsi="Futura Lt BT"/>
        </w:rPr>
        <w:t xml:space="preserve"> Le site ne sera pas ouvert avant.</w:t>
      </w:r>
    </w:p>
    <w:p w14:paraId="5A452554" w14:textId="270038CB" w:rsidR="009C1583" w:rsidRPr="003014A6" w:rsidRDefault="009C1583">
      <w:pPr>
        <w:rPr>
          <w:rFonts w:ascii="Futura Lt BT" w:hAnsi="Futura Lt BT"/>
        </w:rPr>
      </w:pPr>
      <w:r w:rsidRPr="003014A6">
        <w:rPr>
          <w:rFonts w:ascii="Futura Lt BT" w:hAnsi="Futura Lt BT"/>
        </w:rPr>
        <w:t xml:space="preserve">Article 8 : L’accueil des exposants par les organisateurs se fera à partir de 7h30 du matin jusqu’à 9h00. L’association organisatrice se réserve le droit de </w:t>
      </w:r>
      <w:r w:rsidR="00B54A05" w:rsidRPr="003014A6">
        <w:rPr>
          <w:rFonts w:ascii="Futura Lt BT" w:hAnsi="Futura Lt BT"/>
        </w:rPr>
        <w:t>plac</w:t>
      </w:r>
      <w:r w:rsidR="00B54A05">
        <w:rPr>
          <w:rFonts w:ascii="Futura Lt BT" w:hAnsi="Futura Lt BT"/>
        </w:rPr>
        <w:t xml:space="preserve">ement </w:t>
      </w:r>
      <w:r w:rsidRPr="003014A6">
        <w:rPr>
          <w:rFonts w:ascii="Futura Lt BT" w:hAnsi="Futura Lt BT"/>
        </w:rPr>
        <w:t xml:space="preserve"> et de l’attribution des emplacements </w:t>
      </w:r>
    </w:p>
    <w:p w14:paraId="43E07738" w14:textId="77777777" w:rsidR="009C1583" w:rsidRPr="003014A6" w:rsidRDefault="009C1583">
      <w:pPr>
        <w:rPr>
          <w:rFonts w:ascii="Futura Lt BT" w:hAnsi="Futura Lt BT"/>
        </w:rPr>
      </w:pPr>
      <w:r w:rsidRPr="003014A6">
        <w:rPr>
          <w:rFonts w:ascii="Futura Lt BT" w:hAnsi="Futura Lt BT"/>
        </w:rPr>
        <w:t xml:space="preserve">Article 9 : Tout exposant est responsable des dégâts qu’il pourrait éventuellement occasionner sur le site. </w:t>
      </w:r>
    </w:p>
    <w:p w14:paraId="4CF9FE12" w14:textId="333C649F" w:rsidR="009C1583" w:rsidRPr="003014A6" w:rsidRDefault="009C1583">
      <w:pPr>
        <w:rPr>
          <w:rFonts w:ascii="Futura Lt BT" w:hAnsi="Futura Lt BT"/>
        </w:rPr>
      </w:pPr>
      <w:r w:rsidRPr="003014A6">
        <w:rPr>
          <w:rFonts w:ascii="Futura Lt BT" w:hAnsi="Futura Lt BT"/>
        </w:rPr>
        <w:t xml:space="preserve">Article 10 : L’exposant s’engage à </w:t>
      </w:r>
      <w:r w:rsidR="00FD3CF0">
        <w:rPr>
          <w:rFonts w:ascii="Futura Lt BT" w:hAnsi="Futura Lt BT"/>
        </w:rPr>
        <w:t xml:space="preserve">ne </w:t>
      </w:r>
      <w:r w:rsidRPr="003014A6">
        <w:rPr>
          <w:rFonts w:ascii="Futura Lt BT" w:hAnsi="Futura Lt BT"/>
        </w:rPr>
        <w:t xml:space="preserve">laisser aucun objet sur son emplacement. </w:t>
      </w:r>
    </w:p>
    <w:p w14:paraId="4274381B" w14:textId="72F26E9F" w:rsidR="009C1583" w:rsidRPr="003014A6" w:rsidRDefault="009C1583">
      <w:pPr>
        <w:rPr>
          <w:rFonts w:ascii="Futura Lt BT" w:hAnsi="Futura Lt BT"/>
        </w:rPr>
      </w:pPr>
      <w:r w:rsidRPr="003014A6">
        <w:rPr>
          <w:rFonts w:ascii="Futura Lt BT" w:hAnsi="Futura Lt BT"/>
        </w:rPr>
        <w:t>Article 11 : Aucun matériel ne sera fourni (tables, chaises, parasols</w:t>
      </w:r>
      <w:r w:rsidR="0012566D">
        <w:rPr>
          <w:rFonts w:ascii="Futura Lt BT" w:hAnsi="Futura Lt BT"/>
        </w:rPr>
        <w:t>,</w:t>
      </w:r>
      <w:r w:rsidRPr="003014A6">
        <w:rPr>
          <w:rFonts w:ascii="Futura Lt BT" w:hAnsi="Futura Lt BT"/>
        </w:rPr>
        <w:t xml:space="preserve"> etc) </w:t>
      </w:r>
    </w:p>
    <w:p w14:paraId="36E72392" w14:textId="0658432B" w:rsidR="009C1583" w:rsidRPr="003014A6" w:rsidRDefault="009C1583">
      <w:pPr>
        <w:rPr>
          <w:rFonts w:ascii="Futura Lt BT" w:hAnsi="Futura Lt BT"/>
        </w:rPr>
      </w:pPr>
      <w:r w:rsidRPr="003014A6">
        <w:rPr>
          <w:rFonts w:ascii="Futura Lt BT" w:hAnsi="Futura Lt BT"/>
        </w:rPr>
        <w:t xml:space="preserve">Article 12 : Afin d’éviter tous litiges avec les exposants, il ne sera délivré aucun emplacement préférentiel. </w:t>
      </w:r>
    </w:p>
    <w:p w14:paraId="791EB469" w14:textId="6680D64A" w:rsidR="009C1583" w:rsidRPr="003014A6" w:rsidRDefault="009C1583">
      <w:pPr>
        <w:rPr>
          <w:rFonts w:ascii="Futura Lt BT" w:hAnsi="Futura Lt BT"/>
        </w:rPr>
      </w:pPr>
      <w:r w:rsidRPr="003014A6">
        <w:rPr>
          <w:rFonts w:ascii="Futura Lt BT" w:hAnsi="Futura Lt BT"/>
        </w:rPr>
        <w:t xml:space="preserve">Article 13 : Aucun remboursement ne sera effectué après paiement. Annulation possible 7 jours avant la manifestation uniquement pour un cas majeur qui devra être justifier (certificat médical, décès etc ….). La pluie ne pouvant pas être une cause de remboursement. </w:t>
      </w:r>
    </w:p>
    <w:p w14:paraId="4EB68DC3" w14:textId="1B0005D9" w:rsidR="00F27D73" w:rsidRPr="003014A6" w:rsidRDefault="009C1583">
      <w:pPr>
        <w:rPr>
          <w:rFonts w:ascii="Futura Lt BT" w:hAnsi="Futura Lt BT"/>
        </w:rPr>
      </w:pPr>
      <w:r w:rsidRPr="003014A6">
        <w:rPr>
          <w:rFonts w:ascii="Futura Lt BT" w:hAnsi="Futura Lt BT"/>
        </w:rPr>
        <w:t xml:space="preserve">Article 14 : Les chèques seront encaissés le lendemain de la manifestation. Dans l’éventualité d’une annulation par les organisateurs, les exposants seront prévenus par </w:t>
      </w:r>
      <w:r w:rsidRPr="00DE73BB">
        <w:rPr>
          <w:rFonts w:ascii="Futura Lt BT" w:hAnsi="Futura Lt BT"/>
        </w:rPr>
        <w:t>courrie</w:t>
      </w:r>
      <w:r w:rsidR="00B07967" w:rsidRPr="00DE73BB">
        <w:rPr>
          <w:rFonts w:ascii="Futura Lt BT" w:hAnsi="Futura Lt BT"/>
        </w:rPr>
        <w:t>l</w:t>
      </w:r>
      <w:r w:rsidR="00B07967">
        <w:rPr>
          <w:rFonts w:ascii="Futura Lt BT" w:hAnsi="Futura Lt BT"/>
        </w:rPr>
        <w:t xml:space="preserve"> </w:t>
      </w:r>
      <w:r w:rsidRPr="003014A6">
        <w:rPr>
          <w:rFonts w:ascii="Futura Lt BT" w:hAnsi="Futura Lt BT"/>
        </w:rPr>
        <w:t xml:space="preserve">ou par téléphone selon les possibilités. </w:t>
      </w:r>
    </w:p>
    <w:sectPr w:rsidR="00F27D73" w:rsidRPr="003014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60F4" w14:textId="77777777" w:rsidR="007C0258" w:rsidRDefault="007C0258" w:rsidP="00E62413">
      <w:pPr>
        <w:spacing w:after="0" w:line="240" w:lineRule="auto"/>
      </w:pPr>
      <w:r>
        <w:separator/>
      </w:r>
    </w:p>
  </w:endnote>
  <w:endnote w:type="continuationSeparator" w:id="0">
    <w:p w14:paraId="3BAD5A56" w14:textId="77777777" w:rsidR="007C0258" w:rsidRDefault="007C0258" w:rsidP="00E62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Futura Md BT">
    <w:panose1 w:val="020B0802020204020204"/>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33A86" w14:textId="77777777" w:rsidR="007C0258" w:rsidRDefault="007C0258" w:rsidP="00E62413">
      <w:pPr>
        <w:spacing w:after="0" w:line="240" w:lineRule="auto"/>
      </w:pPr>
      <w:r>
        <w:separator/>
      </w:r>
    </w:p>
  </w:footnote>
  <w:footnote w:type="continuationSeparator" w:id="0">
    <w:p w14:paraId="4BD596AD" w14:textId="77777777" w:rsidR="007C0258" w:rsidRDefault="007C0258" w:rsidP="00E624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83"/>
    <w:rsid w:val="000160A5"/>
    <w:rsid w:val="00084F6B"/>
    <w:rsid w:val="000A384A"/>
    <w:rsid w:val="0012566D"/>
    <w:rsid w:val="0012685C"/>
    <w:rsid w:val="002B50E5"/>
    <w:rsid w:val="003014A6"/>
    <w:rsid w:val="00375D7B"/>
    <w:rsid w:val="00454EBE"/>
    <w:rsid w:val="0047082D"/>
    <w:rsid w:val="00502870"/>
    <w:rsid w:val="00515DAB"/>
    <w:rsid w:val="00566300"/>
    <w:rsid w:val="005B2775"/>
    <w:rsid w:val="00601EBC"/>
    <w:rsid w:val="00641BF4"/>
    <w:rsid w:val="00650C26"/>
    <w:rsid w:val="00682AEB"/>
    <w:rsid w:val="006E38BC"/>
    <w:rsid w:val="00775425"/>
    <w:rsid w:val="007A3FF3"/>
    <w:rsid w:val="007C0258"/>
    <w:rsid w:val="007D32D1"/>
    <w:rsid w:val="00836DF1"/>
    <w:rsid w:val="008642D4"/>
    <w:rsid w:val="00866EBC"/>
    <w:rsid w:val="008C421F"/>
    <w:rsid w:val="00910B76"/>
    <w:rsid w:val="00911EBC"/>
    <w:rsid w:val="00962ABE"/>
    <w:rsid w:val="00995C73"/>
    <w:rsid w:val="009C1583"/>
    <w:rsid w:val="00A300ED"/>
    <w:rsid w:val="00A52AE4"/>
    <w:rsid w:val="00A56944"/>
    <w:rsid w:val="00AB105F"/>
    <w:rsid w:val="00B07967"/>
    <w:rsid w:val="00B16F8D"/>
    <w:rsid w:val="00B20E4F"/>
    <w:rsid w:val="00B54A05"/>
    <w:rsid w:val="00C96105"/>
    <w:rsid w:val="00CC1C99"/>
    <w:rsid w:val="00DE73BB"/>
    <w:rsid w:val="00E01735"/>
    <w:rsid w:val="00E47EC2"/>
    <w:rsid w:val="00E62413"/>
    <w:rsid w:val="00F13E4D"/>
    <w:rsid w:val="00F27D73"/>
    <w:rsid w:val="00FB4D28"/>
    <w:rsid w:val="00FD3CF0"/>
    <w:rsid w:val="00FF76C1"/>
    <w:rsid w:val="37E6D5F4"/>
    <w:rsid w:val="38056B1D"/>
    <w:rsid w:val="4B59B04E"/>
    <w:rsid w:val="56024575"/>
    <w:rsid w:val="59172C02"/>
    <w:rsid w:val="7478DCDD"/>
    <w:rsid w:val="7D60E8A2"/>
    <w:rsid w:val="7D9101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708E"/>
  <w15:chartTrackingRefBased/>
  <w15:docId w15:val="{8A2A2E2F-79E6-44A0-8E13-C1A91AD4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2413"/>
    <w:pPr>
      <w:tabs>
        <w:tab w:val="center" w:pos="4536"/>
        <w:tab w:val="right" w:pos="9072"/>
      </w:tabs>
      <w:spacing w:after="0" w:line="240" w:lineRule="auto"/>
    </w:pPr>
  </w:style>
  <w:style w:type="character" w:customStyle="1" w:styleId="En-tteCar">
    <w:name w:val="En-tête Car"/>
    <w:basedOn w:val="Policepardfaut"/>
    <w:link w:val="En-tte"/>
    <w:uiPriority w:val="99"/>
    <w:rsid w:val="00E62413"/>
  </w:style>
  <w:style w:type="paragraph" w:styleId="Pieddepage">
    <w:name w:val="footer"/>
    <w:basedOn w:val="Normal"/>
    <w:link w:val="PieddepageCar"/>
    <w:uiPriority w:val="99"/>
    <w:unhideWhenUsed/>
    <w:rsid w:val="00E624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2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sv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0ccfa2-e872-4941-b011-905a420d1aec" xsi:nil="true"/>
    <TaxCatchAll xmlns="5c183e5d-64d6-47e1-a64a-a9ca34fa22e1" xsi:nil="true"/>
    <MediaLengthInSeconds xmlns="4f0ccfa2-e872-4941-b011-905a420d1a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B612674E4AF4428DFF76003B12A5F8" ma:contentTypeVersion="13" ma:contentTypeDescription="Crée un document." ma:contentTypeScope="" ma:versionID="87a90a26e8a83e7a326f2abe8d5794e1">
  <xsd:schema xmlns:xsd="http://www.w3.org/2001/XMLSchema" xmlns:xs="http://www.w3.org/2001/XMLSchema" xmlns:p="http://schemas.microsoft.com/office/2006/metadata/properties" xmlns:ns2="4f0ccfa2-e872-4941-b011-905a420d1aec" xmlns:ns3="5c183e5d-64d6-47e1-a64a-a9ca34fa22e1" targetNamespace="http://schemas.microsoft.com/office/2006/metadata/properties" ma:root="true" ma:fieldsID="1147b4da897cce52ed6dde1cdda3ad1b" ns2:_="" ns3:_="">
    <xsd:import namespace="4f0ccfa2-e872-4941-b011-905a420d1aec"/>
    <xsd:import namespace="5c183e5d-64d6-47e1-a64a-a9ca34fa22e1"/>
    <xsd:element name="properties">
      <xsd:complexType>
        <xsd:sequence>
          <xsd:element name="documentManagement">
            <xsd:complexType>
              <xsd:all>
                <xsd:element ref="ns2:MediaServiceSearchProperties" minOccurs="0"/>
                <xsd:element ref="ns2:MediaServiceObjectDetectorVersion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ccfa2-e872-4941-b011-905a420d1aec" elementFormDefault="qualified">
    <xsd:import namespace="http://schemas.microsoft.com/office/2006/documentManagement/types"/>
    <xsd:import namespace="http://schemas.microsoft.com/office/infopath/2007/PartnerControls"/>
    <xsd:element name="MediaServiceSearchProperties" ma:index="8" nillable="true" ma:displayName="MediaServiceSearchProperties" ma:hidden="true" ma:internalName="MediaServiceSearchProperties"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lcf76f155ced4ddcb4097134ff3c332f" ma:index="10" nillable="true" ma:displayName="Balises d’images_0" ma:hidden="true" ma:internalName="lcf76f155ced4ddcb4097134ff3c332f">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183e5d-64d6-47e1-a64a-a9ca34fa22e1"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3f3473c-c4b2-4ce5-a137-7cfe6e8b6173}" ma:internalName="TaxCatchAll" ma:showField="CatchAllData" ma:web="5c183e5d-64d6-47e1-a64a-a9ca34fa2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2DACBE-8E5C-4D52-920D-B2DC6C052423}">
  <ds:schemaRefs>
    <ds:schemaRef ds:uri="http://schemas.microsoft.com/office/2006/metadata/properties"/>
    <ds:schemaRef ds:uri="http://schemas.microsoft.com/office/infopath/2007/PartnerControls"/>
    <ds:schemaRef ds:uri="4f0ccfa2-e872-4941-b011-905a420d1aec"/>
    <ds:schemaRef ds:uri="5c183e5d-64d6-47e1-a64a-a9ca34fa22e1"/>
  </ds:schemaRefs>
</ds:datastoreItem>
</file>

<file path=customXml/itemProps2.xml><?xml version="1.0" encoding="utf-8"?>
<ds:datastoreItem xmlns:ds="http://schemas.openxmlformats.org/officeDocument/2006/customXml" ds:itemID="{16DBE6F4-62B4-47C7-883C-040F18FDAEAF}">
  <ds:schemaRefs>
    <ds:schemaRef ds:uri="http://schemas.microsoft.com/sharepoint/v3/contenttype/forms"/>
  </ds:schemaRefs>
</ds:datastoreItem>
</file>

<file path=customXml/itemProps3.xml><?xml version="1.0" encoding="utf-8"?>
<ds:datastoreItem xmlns:ds="http://schemas.openxmlformats.org/officeDocument/2006/customXml" ds:itemID="{998CAD98-E315-4490-9245-074A9EB78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ccfa2-e872-4941-b011-905a420d1aec"/>
    <ds:schemaRef ds:uri="5c183e5d-64d6-47e1-a64a-a9ca34fa2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538</Words>
  <Characters>2960</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GUTH Sébastien</dc:creator>
  <cp:keywords/>
  <dc:description/>
  <cp:lastModifiedBy>PHELIPON BOURGEOIS Romane</cp:lastModifiedBy>
  <cp:revision>20</cp:revision>
  <dcterms:created xsi:type="dcterms:W3CDTF">2025-07-07T10:04:00Z</dcterms:created>
  <dcterms:modified xsi:type="dcterms:W3CDTF">2026-06-12T10:28:00Z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0x010100E7B612674E4AF4428DFF76003B12A5F8</vt:lpwstr>
  </property>
  <property fmtid="{D5CDD505-2E9C-101B-9397-08002B2CF9AE}" pid="3" name="MediaServiceImageTags">
    <vt:lpwstr/>
  </property>
  <property fmtid="{D5CDD505-2E9C-101B-9397-08002B2CF9AE}" pid="4" name="Order">
    <vt:r8>107052500</vt:r8>
  </property>
  <property fmtid="{D5CDD505-2E9C-101B-9397-08002B2CF9AE}" pid="5" name="Droitsdossier">
    <vt:lpwstr/>
  </property>
  <property fmtid="{D5CDD505-2E9C-101B-9397-08002B2CF9AE}" pid="6" name="Descriptif">
    <vt:lpwstr/>
  </property>
  <property fmtid="{D5CDD505-2E9C-101B-9397-08002B2CF9AE}" pid="7" name="GUID">
    <vt:lpwstr>24ccec25-f0e5-41f5-a4f9-5c546fa30bdd</vt:lpwstr>
  </property>
  <property fmtid="{D5CDD505-2E9C-101B-9397-08002B2CF9AE}" pid="8" name="xd_Signature">
    <vt:bool>false</vt:bool>
  </property>
  <property fmtid="{D5CDD505-2E9C-101B-9397-08002B2CF9AE}" pid="9" name="xd_ProgID">
    <vt:lpwstr/>
  </property>
  <property fmtid="{D5CDD505-2E9C-101B-9397-08002B2CF9AE}" pid="10" name="SharedWithUsers">
    <vt:lpwstr/>
  </property>
  <property fmtid="{D5CDD505-2E9C-101B-9397-08002B2CF9AE}" pid="11" name="TriggerFlowInfo">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